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0" w:rsidRDefault="000E3C57" w:rsidP="000E3C57">
      <w:pPr>
        <w:jc w:val="center"/>
        <w:rPr>
          <w:i/>
          <w:sz w:val="44"/>
          <w:szCs w:val="44"/>
        </w:rPr>
      </w:pPr>
      <w:r w:rsidRPr="00997877">
        <w:rPr>
          <w:b/>
          <w:sz w:val="56"/>
          <w:szCs w:val="56"/>
        </w:rPr>
        <w:t>P.V. de Combinatie, Middelburg</w:t>
      </w:r>
      <w:r>
        <w:rPr>
          <w:sz w:val="44"/>
          <w:szCs w:val="44"/>
        </w:rPr>
        <w:br/>
      </w:r>
      <w:proofErr w:type="spellStart"/>
      <w:r w:rsidRPr="00997877">
        <w:rPr>
          <w:rFonts w:ascii="Arial Black" w:hAnsi="Arial Black"/>
          <w:i/>
          <w:sz w:val="72"/>
          <w:szCs w:val="72"/>
        </w:rPr>
        <w:t>Niergnies</w:t>
      </w:r>
      <w:proofErr w:type="spellEnd"/>
      <w:r w:rsidRPr="00997877">
        <w:rPr>
          <w:rFonts w:ascii="Arial Black" w:hAnsi="Arial Black"/>
          <w:i/>
          <w:sz w:val="72"/>
          <w:szCs w:val="72"/>
        </w:rPr>
        <w:t xml:space="preserve"> </w:t>
      </w:r>
      <w:r>
        <w:rPr>
          <w:sz w:val="44"/>
          <w:szCs w:val="44"/>
        </w:rPr>
        <w:br/>
      </w:r>
      <w:r w:rsidRPr="000E3C57">
        <w:rPr>
          <w:i/>
          <w:sz w:val="44"/>
          <w:szCs w:val="44"/>
        </w:rPr>
        <w:t>Winnaar: Comb. A. Beekman &amp; Zn.</w:t>
      </w:r>
      <w:bookmarkStart w:id="0" w:name="_GoBack"/>
      <w:bookmarkEnd w:id="0"/>
      <w:r w:rsidR="00122C1C">
        <w:rPr>
          <w:i/>
          <w:sz w:val="44"/>
          <w:szCs w:val="44"/>
        </w:rPr>
        <w:br/>
        <w:t>Winnende d</w:t>
      </w:r>
      <w:r>
        <w:rPr>
          <w:i/>
          <w:sz w:val="44"/>
          <w:szCs w:val="44"/>
        </w:rPr>
        <w:t>uif: NL18-1149672</w:t>
      </w:r>
      <w:r>
        <w:rPr>
          <w:i/>
          <w:sz w:val="44"/>
          <w:szCs w:val="44"/>
        </w:rPr>
        <w:br/>
      </w:r>
      <w:r>
        <w:rPr>
          <w:noProof/>
          <w:sz w:val="44"/>
          <w:szCs w:val="44"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ombinat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57" w:rsidRPr="008953D8" w:rsidRDefault="000E3C57" w:rsidP="000E3C57">
      <w:pPr>
        <w:rPr>
          <w:sz w:val="32"/>
          <w:szCs w:val="32"/>
        </w:rPr>
      </w:pPr>
      <w:r>
        <w:rPr>
          <w:sz w:val="32"/>
          <w:szCs w:val="32"/>
        </w:rPr>
        <w:t xml:space="preserve">Na roerige maanden in de Zeeuwse duivensport, is daar dan eindelijk de aanvang van het nieuwe duivenseizoen. Hopelijk zorgt dit voor afleiding en laat dit de duivenmelkers genieten van </w:t>
      </w:r>
      <w:r w:rsidR="008953D8">
        <w:rPr>
          <w:sz w:val="32"/>
          <w:szCs w:val="32"/>
        </w:rPr>
        <w:t xml:space="preserve">waar het echt om gaat in </w:t>
      </w:r>
      <w:r>
        <w:rPr>
          <w:sz w:val="32"/>
          <w:szCs w:val="32"/>
        </w:rPr>
        <w:t xml:space="preserve">onze fantastische hobby. </w:t>
      </w:r>
      <w:r w:rsidR="00010132">
        <w:rPr>
          <w:sz w:val="32"/>
          <w:szCs w:val="32"/>
        </w:rPr>
        <w:t xml:space="preserve">Het was, ondanks de lage temperaturen, weer ouderwets genieten van de aankomsten. Prachtig duivenweer met een kalme noordoostenwind liet menig duivenhart weer sneller kloppen. Yes, we zijn weer begonnen! </w:t>
      </w:r>
      <w:r w:rsidR="00010132">
        <w:rPr>
          <w:sz w:val="32"/>
          <w:szCs w:val="32"/>
        </w:rPr>
        <w:br/>
      </w:r>
      <w:r w:rsidR="00010132">
        <w:rPr>
          <w:sz w:val="32"/>
          <w:szCs w:val="32"/>
        </w:rPr>
        <w:br/>
      </w:r>
      <w:r w:rsidR="00010132">
        <w:rPr>
          <w:b/>
          <w:sz w:val="32"/>
          <w:szCs w:val="32"/>
        </w:rPr>
        <w:lastRenderedPageBreak/>
        <w:t>Winnaar P.V. de Combinatie, Middelburg</w:t>
      </w:r>
      <w:r w:rsidR="00010132">
        <w:rPr>
          <w:b/>
          <w:sz w:val="32"/>
          <w:szCs w:val="32"/>
        </w:rPr>
        <w:br/>
      </w:r>
      <w:r w:rsidR="00010132">
        <w:rPr>
          <w:b/>
          <w:sz w:val="32"/>
          <w:szCs w:val="32"/>
        </w:rPr>
        <w:br/>
      </w:r>
      <w:r w:rsidR="00010132">
        <w:rPr>
          <w:sz w:val="32"/>
          <w:szCs w:val="32"/>
        </w:rPr>
        <w:t xml:space="preserve">De eerste </w:t>
      </w:r>
      <w:proofErr w:type="spellStart"/>
      <w:r w:rsidR="00010132">
        <w:rPr>
          <w:sz w:val="32"/>
          <w:szCs w:val="32"/>
        </w:rPr>
        <w:t>opleervlucht</w:t>
      </w:r>
      <w:proofErr w:type="spellEnd"/>
      <w:r w:rsidR="00010132">
        <w:rPr>
          <w:sz w:val="32"/>
          <w:szCs w:val="32"/>
        </w:rPr>
        <w:t xml:space="preserve"> verliep dramatisch voor de winnaars van </w:t>
      </w:r>
      <w:proofErr w:type="spellStart"/>
      <w:r w:rsidR="00010132">
        <w:rPr>
          <w:sz w:val="32"/>
          <w:szCs w:val="32"/>
        </w:rPr>
        <w:t>Niergnies</w:t>
      </w:r>
      <w:proofErr w:type="spellEnd"/>
      <w:r w:rsidR="00010132">
        <w:rPr>
          <w:sz w:val="32"/>
          <w:szCs w:val="32"/>
        </w:rPr>
        <w:t xml:space="preserve">. Bram en Tom Beekman hadden hun duiven knoflookolie gegeven, maar deze bleek over de datum. Een erg slechte generale was het resultaat. De duiven werden voor </w:t>
      </w:r>
      <w:proofErr w:type="spellStart"/>
      <w:r w:rsidR="00010132">
        <w:rPr>
          <w:sz w:val="32"/>
          <w:szCs w:val="32"/>
        </w:rPr>
        <w:t>Niergnies</w:t>
      </w:r>
      <w:proofErr w:type="spellEnd"/>
      <w:r w:rsidR="00010132">
        <w:rPr>
          <w:sz w:val="32"/>
          <w:szCs w:val="32"/>
        </w:rPr>
        <w:t xml:space="preserve"> niet met het volste vertrouwen </w:t>
      </w:r>
      <w:proofErr w:type="spellStart"/>
      <w:r w:rsidR="00010132">
        <w:rPr>
          <w:sz w:val="32"/>
          <w:szCs w:val="32"/>
        </w:rPr>
        <w:t>ingemand</w:t>
      </w:r>
      <w:proofErr w:type="spellEnd"/>
      <w:r w:rsidR="00010132">
        <w:rPr>
          <w:sz w:val="32"/>
          <w:szCs w:val="32"/>
        </w:rPr>
        <w:t xml:space="preserve">, dat moge duidelijk zijn. Toen zaterdag 13 april om 13.01 uur een doffer verscheen, gevolgd door doffers op 13.02-13.04-13.04-13.06-13.07-13.08-13.09-13.09 uur en er 9 van de 14 doffers prijs vlogen, kon er opgelucht adem gehaald worden. Bram en Tom geven direct op </w:t>
      </w:r>
      <w:r w:rsidR="00911F47">
        <w:rPr>
          <w:sz w:val="32"/>
          <w:szCs w:val="32"/>
        </w:rPr>
        <w:t xml:space="preserve">de </w:t>
      </w:r>
      <w:r w:rsidR="00010132">
        <w:rPr>
          <w:sz w:val="32"/>
          <w:szCs w:val="32"/>
        </w:rPr>
        <w:t xml:space="preserve">eerste vlucht hun visitekaartje af. </w:t>
      </w:r>
      <w:r w:rsidR="00911F47">
        <w:rPr>
          <w:sz w:val="32"/>
          <w:szCs w:val="32"/>
        </w:rPr>
        <w:t xml:space="preserve">Zou seizoen 2019 nog succesvoller worden, dan seizoen 2018? </w:t>
      </w:r>
      <w:r w:rsidR="00911F47">
        <w:rPr>
          <w:sz w:val="32"/>
          <w:szCs w:val="32"/>
        </w:rPr>
        <w:br/>
      </w:r>
      <w:r w:rsidR="00911F47">
        <w:rPr>
          <w:sz w:val="32"/>
          <w:szCs w:val="32"/>
        </w:rPr>
        <w:br/>
      </w:r>
      <w:r w:rsidR="00911F47">
        <w:rPr>
          <w:b/>
          <w:sz w:val="32"/>
          <w:szCs w:val="32"/>
        </w:rPr>
        <w:t>Winnende duif: NL18-1149672</w:t>
      </w:r>
      <w:r w:rsidR="00997877">
        <w:rPr>
          <w:b/>
          <w:sz w:val="32"/>
          <w:szCs w:val="32"/>
        </w:rPr>
        <w:br/>
      </w:r>
      <w:r w:rsidR="00997877">
        <w:rPr>
          <w:b/>
          <w:sz w:val="32"/>
          <w:szCs w:val="32"/>
        </w:rPr>
        <w:br/>
      </w:r>
      <w:r w:rsidR="00997877">
        <w:rPr>
          <w:b/>
          <w:noProof/>
          <w:sz w:val="32"/>
          <w:szCs w:val="32"/>
          <w:lang w:eastAsia="nl-NL"/>
        </w:rPr>
        <w:drawing>
          <wp:inline distT="0" distB="0" distL="0" distR="0">
            <wp:extent cx="5760720" cy="43205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3-WA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F47">
        <w:rPr>
          <w:b/>
          <w:sz w:val="32"/>
          <w:szCs w:val="32"/>
        </w:rPr>
        <w:br/>
      </w:r>
      <w:r w:rsidR="00911F47">
        <w:rPr>
          <w:b/>
          <w:sz w:val="32"/>
          <w:szCs w:val="32"/>
        </w:rPr>
        <w:br/>
      </w:r>
      <w:r w:rsidR="00911F47">
        <w:rPr>
          <w:sz w:val="32"/>
          <w:szCs w:val="32"/>
        </w:rPr>
        <w:lastRenderedPageBreak/>
        <w:t xml:space="preserve">Deze doffer is op weduwschap gespeeld en vloog vorig jaar alleen op de </w:t>
      </w:r>
      <w:proofErr w:type="spellStart"/>
      <w:r w:rsidR="00911F47">
        <w:rPr>
          <w:sz w:val="32"/>
          <w:szCs w:val="32"/>
        </w:rPr>
        <w:t>natour</w:t>
      </w:r>
      <w:proofErr w:type="spellEnd"/>
      <w:r w:rsidR="00911F47">
        <w:rPr>
          <w:sz w:val="32"/>
          <w:szCs w:val="32"/>
        </w:rPr>
        <w:t>. Hier wist hij 3 prijzen te behalen, waaronder 2 keer erg vroeg (2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snelste Arras van Zeeland tegen 2.922 d.). In 2019 laat hij direct zijn potentie zien, door op de eerste vlucht de overwinning in de club op te eisen en een 7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prijs in samenspel West tegen 2.034 duiven</w:t>
      </w:r>
      <w:r w:rsidR="008953D8">
        <w:rPr>
          <w:sz w:val="32"/>
          <w:szCs w:val="32"/>
        </w:rPr>
        <w:t xml:space="preserve"> te behalen</w:t>
      </w:r>
      <w:r w:rsidR="00911F47">
        <w:rPr>
          <w:sz w:val="32"/>
          <w:szCs w:val="32"/>
        </w:rPr>
        <w:t xml:space="preserve">. </w:t>
      </w:r>
      <w:r w:rsidR="00911F47">
        <w:rPr>
          <w:sz w:val="32"/>
          <w:szCs w:val="32"/>
        </w:rPr>
        <w:br/>
      </w:r>
      <w:r w:rsidR="00911F47">
        <w:rPr>
          <w:sz w:val="32"/>
          <w:szCs w:val="32"/>
        </w:rPr>
        <w:br/>
        <w:t xml:space="preserve">De ‘672’ is een stimulans om ook uit de vliegduiven jongen te kweken en te spelen. </w:t>
      </w:r>
      <w:r w:rsidR="008953D8">
        <w:rPr>
          <w:sz w:val="32"/>
          <w:szCs w:val="32"/>
        </w:rPr>
        <w:t>Vader</w:t>
      </w:r>
      <w:r w:rsidR="00911F47">
        <w:rPr>
          <w:sz w:val="32"/>
          <w:szCs w:val="32"/>
        </w:rPr>
        <w:t xml:space="preserve"> van de ‘672’ is ‘</w:t>
      </w:r>
      <w:proofErr w:type="spellStart"/>
      <w:r w:rsidR="00911F47">
        <w:rPr>
          <w:sz w:val="32"/>
          <w:szCs w:val="32"/>
        </w:rPr>
        <w:t>Bor</w:t>
      </w:r>
      <w:proofErr w:type="spellEnd"/>
      <w:r w:rsidR="00911F47">
        <w:rPr>
          <w:sz w:val="32"/>
          <w:szCs w:val="32"/>
        </w:rPr>
        <w:t xml:space="preserve"> 84’ en deze vloog vorig jaar als jaarling fantastisch</w:t>
      </w:r>
      <w:r w:rsidR="008953D8">
        <w:rPr>
          <w:sz w:val="32"/>
          <w:szCs w:val="32"/>
        </w:rPr>
        <w:t>,</w:t>
      </w:r>
      <w:r w:rsidR="00911F47">
        <w:rPr>
          <w:sz w:val="32"/>
          <w:szCs w:val="32"/>
        </w:rPr>
        <w:t xml:space="preserve"> met o.a. een 1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</w:t>
      </w:r>
      <w:proofErr w:type="spellStart"/>
      <w:r w:rsidR="00911F47">
        <w:rPr>
          <w:sz w:val="32"/>
          <w:szCs w:val="32"/>
        </w:rPr>
        <w:t>Niergnies</w:t>
      </w:r>
      <w:proofErr w:type="spellEnd"/>
      <w:r w:rsidR="00911F47">
        <w:rPr>
          <w:sz w:val="32"/>
          <w:szCs w:val="32"/>
        </w:rPr>
        <w:t xml:space="preserve"> 2.134 d. , 2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Prov. </w:t>
      </w:r>
      <w:proofErr w:type="spellStart"/>
      <w:r w:rsidR="00911F47">
        <w:rPr>
          <w:sz w:val="32"/>
          <w:szCs w:val="32"/>
        </w:rPr>
        <w:t>Fontenay</w:t>
      </w:r>
      <w:proofErr w:type="spellEnd"/>
      <w:r w:rsidR="00911F47">
        <w:rPr>
          <w:sz w:val="32"/>
          <w:szCs w:val="32"/>
        </w:rPr>
        <w:t xml:space="preserve"> 2.618 d. , 21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</w:t>
      </w:r>
      <w:proofErr w:type="spellStart"/>
      <w:r w:rsidR="00911F47">
        <w:rPr>
          <w:sz w:val="32"/>
          <w:szCs w:val="32"/>
        </w:rPr>
        <w:t>Roye</w:t>
      </w:r>
      <w:proofErr w:type="spellEnd"/>
      <w:r w:rsidR="00911F47">
        <w:rPr>
          <w:sz w:val="32"/>
          <w:szCs w:val="32"/>
        </w:rPr>
        <w:t xml:space="preserve"> 3.119 d. , 22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</w:t>
      </w:r>
      <w:proofErr w:type="spellStart"/>
      <w:r w:rsidR="00911F47">
        <w:rPr>
          <w:sz w:val="32"/>
          <w:szCs w:val="32"/>
        </w:rPr>
        <w:t>Peronne</w:t>
      </w:r>
      <w:proofErr w:type="spellEnd"/>
      <w:r w:rsidR="00911F47">
        <w:rPr>
          <w:sz w:val="32"/>
          <w:szCs w:val="32"/>
        </w:rPr>
        <w:t xml:space="preserve"> 2.956 d. , 32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Prov. </w:t>
      </w:r>
      <w:proofErr w:type="spellStart"/>
      <w:r w:rsidR="00911F47">
        <w:rPr>
          <w:sz w:val="32"/>
          <w:szCs w:val="32"/>
        </w:rPr>
        <w:t>Melun</w:t>
      </w:r>
      <w:proofErr w:type="spellEnd"/>
      <w:r w:rsidR="00911F47">
        <w:rPr>
          <w:sz w:val="32"/>
          <w:szCs w:val="32"/>
        </w:rPr>
        <w:t xml:space="preserve"> 2.987 d. </w:t>
      </w:r>
      <w:r w:rsidR="00997877">
        <w:rPr>
          <w:sz w:val="32"/>
          <w:szCs w:val="32"/>
        </w:rPr>
        <w:t xml:space="preserve">Zoals de naam al doet vermoeden, is deze duif afkomstig van clubgenoten Peter en Peter Borremans. </w:t>
      </w:r>
      <w:r w:rsidR="00911F47">
        <w:rPr>
          <w:sz w:val="32"/>
          <w:szCs w:val="32"/>
        </w:rPr>
        <w:br/>
      </w:r>
      <w:r w:rsidR="00911F47">
        <w:rPr>
          <w:sz w:val="32"/>
          <w:szCs w:val="32"/>
        </w:rPr>
        <w:br/>
        <w:t>‘</w:t>
      </w:r>
      <w:proofErr w:type="spellStart"/>
      <w:r w:rsidR="00911F47">
        <w:rPr>
          <w:sz w:val="32"/>
          <w:szCs w:val="32"/>
        </w:rPr>
        <w:t>Bor</w:t>
      </w:r>
      <w:proofErr w:type="spellEnd"/>
      <w:r w:rsidR="00911F47">
        <w:rPr>
          <w:sz w:val="32"/>
          <w:szCs w:val="32"/>
        </w:rPr>
        <w:t xml:space="preserve"> 84’ is een zoon van de ‘419’</w:t>
      </w:r>
      <w:r w:rsidR="008953D8">
        <w:rPr>
          <w:sz w:val="32"/>
          <w:szCs w:val="32"/>
        </w:rPr>
        <w:t>, al</w:t>
      </w:r>
      <w:r w:rsidR="00911F47">
        <w:rPr>
          <w:sz w:val="32"/>
          <w:szCs w:val="32"/>
        </w:rPr>
        <w:t>i</w:t>
      </w:r>
      <w:r w:rsidR="008953D8">
        <w:rPr>
          <w:sz w:val="32"/>
          <w:szCs w:val="32"/>
        </w:rPr>
        <w:t>a</w:t>
      </w:r>
      <w:r w:rsidR="00911F47">
        <w:rPr>
          <w:sz w:val="32"/>
          <w:szCs w:val="32"/>
        </w:rPr>
        <w:t xml:space="preserve">s ‘De 19 </w:t>
      </w:r>
      <w:proofErr w:type="spellStart"/>
      <w:r w:rsidR="00911F47">
        <w:rPr>
          <w:sz w:val="32"/>
          <w:szCs w:val="32"/>
        </w:rPr>
        <w:t>Ruffec</w:t>
      </w:r>
      <w:proofErr w:type="spellEnd"/>
      <w:r w:rsidR="00911F47">
        <w:rPr>
          <w:sz w:val="32"/>
          <w:szCs w:val="32"/>
        </w:rPr>
        <w:t>’. Deze doffer vloog de 5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provinciaal op teletekst en wist 7</w:t>
      </w:r>
      <w:r w:rsidR="00911F47" w:rsidRPr="00911F47">
        <w:rPr>
          <w:sz w:val="32"/>
          <w:szCs w:val="32"/>
          <w:vertAlign w:val="superscript"/>
        </w:rPr>
        <w:t>e</w:t>
      </w:r>
      <w:r w:rsidR="00911F47">
        <w:rPr>
          <w:sz w:val="32"/>
          <w:szCs w:val="32"/>
        </w:rPr>
        <w:t xml:space="preserve"> </w:t>
      </w:r>
      <w:proofErr w:type="spellStart"/>
      <w:r w:rsidR="00911F47">
        <w:rPr>
          <w:sz w:val="32"/>
          <w:szCs w:val="32"/>
        </w:rPr>
        <w:t>Asduif</w:t>
      </w:r>
      <w:proofErr w:type="spellEnd"/>
      <w:r w:rsidR="00911F47">
        <w:rPr>
          <w:sz w:val="32"/>
          <w:szCs w:val="32"/>
        </w:rPr>
        <w:t xml:space="preserve"> </w:t>
      </w:r>
      <w:proofErr w:type="spellStart"/>
      <w:r w:rsidR="00911F47">
        <w:rPr>
          <w:sz w:val="32"/>
          <w:szCs w:val="32"/>
        </w:rPr>
        <w:t>Dagfond</w:t>
      </w:r>
      <w:proofErr w:type="spellEnd"/>
      <w:r w:rsidR="00911F47">
        <w:rPr>
          <w:sz w:val="32"/>
          <w:szCs w:val="32"/>
        </w:rPr>
        <w:t xml:space="preserve"> in Zeeland te worden. </w:t>
      </w:r>
      <w:r w:rsidR="00911F47">
        <w:rPr>
          <w:sz w:val="32"/>
          <w:szCs w:val="32"/>
        </w:rPr>
        <w:br/>
      </w:r>
      <w:r w:rsidR="00911F47">
        <w:rPr>
          <w:sz w:val="32"/>
          <w:szCs w:val="32"/>
        </w:rPr>
        <w:br/>
        <w:t xml:space="preserve">De moeder van de ‘672’ is ‘De 46’. Zij </w:t>
      </w:r>
      <w:r w:rsidR="008953D8">
        <w:rPr>
          <w:sz w:val="32"/>
          <w:szCs w:val="32"/>
        </w:rPr>
        <w:t xml:space="preserve">wist op de </w:t>
      </w:r>
      <w:proofErr w:type="spellStart"/>
      <w:r w:rsidR="008953D8">
        <w:rPr>
          <w:sz w:val="32"/>
          <w:szCs w:val="32"/>
        </w:rPr>
        <w:t>natour</w:t>
      </w:r>
      <w:proofErr w:type="spellEnd"/>
      <w:r w:rsidR="008953D8">
        <w:rPr>
          <w:sz w:val="32"/>
          <w:szCs w:val="32"/>
        </w:rPr>
        <w:t xml:space="preserve"> al regelmatig uit te halen, met als hoogtepunt een 3</w:t>
      </w:r>
      <w:r w:rsidR="008953D8" w:rsidRPr="008953D8">
        <w:rPr>
          <w:sz w:val="32"/>
          <w:szCs w:val="32"/>
          <w:vertAlign w:val="superscript"/>
        </w:rPr>
        <w:t>e</w:t>
      </w:r>
      <w:r w:rsidR="008953D8">
        <w:rPr>
          <w:sz w:val="32"/>
          <w:szCs w:val="32"/>
        </w:rPr>
        <w:t xml:space="preserve"> </w:t>
      </w:r>
      <w:proofErr w:type="spellStart"/>
      <w:r w:rsidR="008953D8">
        <w:rPr>
          <w:sz w:val="32"/>
          <w:szCs w:val="32"/>
        </w:rPr>
        <w:t>Niergnies</w:t>
      </w:r>
      <w:proofErr w:type="spellEnd"/>
      <w:r w:rsidR="008953D8">
        <w:rPr>
          <w:sz w:val="32"/>
          <w:szCs w:val="32"/>
        </w:rPr>
        <w:t xml:space="preserve"> tegen 1.319 duiven. Zij is een kleinkind van de beruchte ‘Crucq 312’ en Hans Daane zijn even beruchte ‘153’.  </w:t>
      </w:r>
      <w:r w:rsidR="008953D8">
        <w:rPr>
          <w:sz w:val="32"/>
          <w:szCs w:val="32"/>
        </w:rPr>
        <w:br/>
      </w:r>
      <w:r w:rsidR="008953D8">
        <w:rPr>
          <w:sz w:val="32"/>
          <w:szCs w:val="32"/>
        </w:rPr>
        <w:br/>
        <w:t xml:space="preserve">Vader was een topper op </w:t>
      </w:r>
      <w:proofErr w:type="spellStart"/>
      <w:r w:rsidR="008953D8">
        <w:rPr>
          <w:sz w:val="32"/>
          <w:szCs w:val="32"/>
        </w:rPr>
        <w:t>Niergnies</w:t>
      </w:r>
      <w:proofErr w:type="spellEnd"/>
      <w:r w:rsidR="008953D8">
        <w:rPr>
          <w:sz w:val="32"/>
          <w:szCs w:val="32"/>
        </w:rPr>
        <w:t xml:space="preserve"> en moeder behaalde ook haar beste resultaat op </w:t>
      </w:r>
      <w:proofErr w:type="spellStart"/>
      <w:r w:rsidR="008953D8">
        <w:rPr>
          <w:sz w:val="32"/>
          <w:szCs w:val="32"/>
        </w:rPr>
        <w:t>Niergnies</w:t>
      </w:r>
      <w:proofErr w:type="spellEnd"/>
      <w:r w:rsidR="008953D8">
        <w:rPr>
          <w:sz w:val="32"/>
          <w:szCs w:val="32"/>
        </w:rPr>
        <w:t xml:space="preserve">. Een schitterend </w:t>
      </w:r>
      <w:proofErr w:type="spellStart"/>
      <w:r w:rsidR="008953D8">
        <w:rPr>
          <w:sz w:val="32"/>
          <w:szCs w:val="32"/>
        </w:rPr>
        <w:t>Niergnies</w:t>
      </w:r>
      <w:proofErr w:type="spellEnd"/>
      <w:r w:rsidR="008953D8">
        <w:rPr>
          <w:sz w:val="32"/>
          <w:szCs w:val="32"/>
        </w:rPr>
        <w:t xml:space="preserve">-lijntje zou ik zeggen! </w:t>
      </w:r>
      <w:r w:rsidR="008953D8">
        <w:rPr>
          <w:sz w:val="32"/>
          <w:szCs w:val="32"/>
        </w:rPr>
        <w:br/>
      </w:r>
      <w:r w:rsidR="008953D8">
        <w:rPr>
          <w:sz w:val="32"/>
          <w:szCs w:val="32"/>
        </w:rPr>
        <w:br/>
      </w:r>
      <w:r w:rsidR="008953D8">
        <w:rPr>
          <w:b/>
          <w:sz w:val="32"/>
          <w:szCs w:val="32"/>
        </w:rPr>
        <w:t>Andere uitblinkers in de club</w:t>
      </w:r>
      <w:r w:rsidR="008953D8">
        <w:rPr>
          <w:b/>
          <w:sz w:val="32"/>
          <w:szCs w:val="32"/>
        </w:rPr>
        <w:br/>
      </w:r>
      <w:r w:rsidR="008953D8">
        <w:rPr>
          <w:b/>
          <w:sz w:val="32"/>
          <w:szCs w:val="32"/>
        </w:rPr>
        <w:br/>
      </w:r>
      <w:r w:rsidR="008953D8">
        <w:rPr>
          <w:sz w:val="32"/>
          <w:szCs w:val="32"/>
        </w:rPr>
        <w:t xml:space="preserve">Gerry van Boven – De weddenschap ben ik vergeten, maar hij probeerde iedereen ervan te overtuigen dat hij niet op de uitslag zou </w:t>
      </w:r>
      <w:r w:rsidR="008953D8">
        <w:rPr>
          <w:sz w:val="32"/>
          <w:szCs w:val="32"/>
        </w:rPr>
        <w:lastRenderedPageBreak/>
        <w:t>komen. Het bleken korrels zand te zijn, want met de 2</w:t>
      </w:r>
      <w:r w:rsidR="008953D8" w:rsidRPr="008953D8">
        <w:rPr>
          <w:sz w:val="32"/>
          <w:szCs w:val="32"/>
          <w:vertAlign w:val="superscript"/>
        </w:rPr>
        <w:t>e</w:t>
      </w:r>
      <w:r w:rsidR="008953D8">
        <w:rPr>
          <w:sz w:val="32"/>
          <w:szCs w:val="32"/>
        </w:rPr>
        <w:t xml:space="preserve"> en de 8</w:t>
      </w:r>
      <w:r w:rsidR="008953D8" w:rsidRPr="008953D8">
        <w:rPr>
          <w:sz w:val="32"/>
          <w:szCs w:val="32"/>
          <w:vertAlign w:val="superscript"/>
        </w:rPr>
        <w:t>e</w:t>
      </w:r>
      <w:r w:rsidR="008953D8">
        <w:rPr>
          <w:sz w:val="32"/>
          <w:szCs w:val="32"/>
        </w:rPr>
        <w:t xml:space="preserve"> prijs in de club was het een schitterend resultaat! </w:t>
      </w:r>
      <w:r w:rsidR="008953D8">
        <w:rPr>
          <w:sz w:val="32"/>
          <w:szCs w:val="32"/>
        </w:rPr>
        <w:br/>
      </w:r>
      <w:r w:rsidR="008953D8">
        <w:rPr>
          <w:sz w:val="32"/>
          <w:szCs w:val="32"/>
        </w:rPr>
        <w:br/>
        <w:t>J.M. Daane – Hans en Wilco sloegen toe met 4 duiven in de top 20 van de club. Prachtige prestatie!</w:t>
      </w:r>
      <w:r w:rsidR="008953D8">
        <w:rPr>
          <w:sz w:val="32"/>
          <w:szCs w:val="32"/>
        </w:rPr>
        <w:br/>
      </w:r>
      <w:r w:rsidR="008953D8">
        <w:rPr>
          <w:sz w:val="32"/>
          <w:szCs w:val="32"/>
        </w:rPr>
        <w:br/>
      </w:r>
      <w:r w:rsidR="008953D8">
        <w:rPr>
          <w:b/>
          <w:sz w:val="32"/>
          <w:szCs w:val="32"/>
        </w:rPr>
        <w:t>Patrick Noorman</w:t>
      </w:r>
      <w:r w:rsidR="008953D8">
        <w:rPr>
          <w:sz w:val="32"/>
          <w:szCs w:val="32"/>
        </w:rPr>
        <w:t xml:space="preserve"> </w:t>
      </w:r>
    </w:p>
    <w:sectPr w:rsidR="000E3C57" w:rsidRPr="0089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57"/>
    <w:rsid w:val="00010132"/>
    <w:rsid w:val="000E3C57"/>
    <w:rsid w:val="00122C1C"/>
    <w:rsid w:val="00836F00"/>
    <w:rsid w:val="008953D8"/>
    <w:rsid w:val="00911F47"/>
    <w:rsid w:val="009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2019-04-14T17:27:00Z</dcterms:created>
  <dcterms:modified xsi:type="dcterms:W3CDTF">2019-04-14T18:14:00Z</dcterms:modified>
</cp:coreProperties>
</file>